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79" w:rsidRDefault="00B36F79" w:rsidP="00B36F79">
      <w:pPr>
        <w:spacing w:after="0"/>
        <w:jc w:val="center"/>
        <w:rPr>
          <w:b/>
        </w:rPr>
      </w:pPr>
      <w:bookmarkStart w:id="0" w:name="_GoBack"/>
      <w:bookmarkEnd w:id="0"/>
      <w:r>
        <w:rPr>
          <w:b/>
        </w:rPr>
        <w:t>Getting Down to Business… 11</w:t>
      </w:r>
      <w:r>
        <w:rPr>
          <w:b/>
          <w:vertAlign w:val="superscript"/>
        </w:rPr>
        <w:t>th</w:t>
      </w:r>
      <w:r>
        <w:rPr>
          <w:b/>
        </w:rPr>
        <w:t xml:space="preserve"> Grade Social Studies/Science Project</w:t>
      </w:r>
    </w:p>
    <w:p w:rsidR="00B36F79" w:rsidRDefault="00B36F79" w:rsidP="00B36F79">
      <w:pPr>
        <w:spacing w:after="0"/>
        <w:jc w:val="center"/>
        <w:rPr>
          <w:b/>
        </w:rPr>
      </w:pPr>
      <w:r>
        <w:rPr>
          <w:b/>
        </w:rPr>
        <w:t>Company Website/Blog Rubric</w:t>
      </w:r>
    </w:p>
    <w:p w:rsidR="00741B69" w:rsidRDefault="00C35085" w:rsidP="00C35085">
      <w:pPr>
        <w:jc w:val="center"/>
      </w:pPr>
      <w:r>
        <w:rPr>
          <w:noProof/>
        </w:rPr>
        <w:drawing>
          <wp:inline distT="0" distB="0" distL="0" distR="0" wp14:anchorId="75F34519" wp14:editId="15152E25">
            <wp:extent cx="2091571" cy="1803400"/>
            <wp:effectExtent l="0" t="0" r="4445" b="6350"/>
            <wp:docPr id="1" name="Picture 1" descr="http://fc00.deviantart.net/fs71/f/2012/202/5/0/it_company_website_by_crazeeartist-d581g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c00.deviantart.net/fs71/f/2012/202/5/0/it_company_website_by_crazeeartist-d581go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3666" cy="1805206"/>
                    </a:xfrm>
                    <a:prstGeom prst="rect">
                      <a:avLst/>
                    </a:prstGeom>
                    <a:noFill/>
                    <a:ln>
                      <a:noFill/>
                    </a:ln>
                  </pic:spPr>
                </pic:pic>
              </a:graphicData>
            </a:graphic>
          </wp:inline>
        </w:drawing>
      </w:r>
    </w:p>
    <w:p w:rsidR="00B36F79" w:rsidRDefault="00B36F79">
      <w:r>
        <w:t xml:space="preserve">Your company website is a very important tool, both for selling your idea and for keeping your investors informed. Make sure to employ the “4 P’s” of marketing along with the “4 C’s” to convince people that your product is needed and desired in the market. </w:t>
      </w:r>
    </w:p>
    <w:tbl>
      <w:tblPr>
        <w:tblStyle w:val="TableGrid"/>
        <w:tblW w:w="0" w:type="auto"/>
        <w:tblLook w:val="04A0" w:firstRow="1" w:lastRow="0" w:firstColumn="1" w:lastColumn="0" w:noHBand="0" w:noVBand="1"/>
      </w:tblPr>
      <w:tblGrid>
        <w:gridCol w:w="7938"/>
        <w:gridCol w:w="1638"/>
      </w:tblGrid>
      <w:tr w:rsidR="00B36F79" w:rsidTr="00B36F79">
        <w:tc>
          <w:tcPr>
            <w:tcW w:w="7938" w:type="dxa"/>
          </w:tcPr>
          <w:p w:rsidR="00B36F79" w:rsidRDefault="00B36F79">
            <w:r>
              <w:t>Item</w:t>
            </w:r>
          </w:p>
        </w:tc>
        <w:tc>
          <w:tcPr>
            <w:tcW w:w="1638" w:type="dxa"/>
          </w:tcPr>
          <w:p w:rsidR="00B36F79" w:rsidRDefault="00B36F79">
            <w:r>
              <w:t>Point Value</w:t>
            </w:r>
          </w:p>
        </w:tc>
      </w:tr>
      <w:tr w:rsidR="00B36F79" w:rsidTr="00B36F79">
        <w:tc>
          <w:tcPr>
            <w:tcW w:w="7938" w:type="dxa"/>
          </w:tcPr>
          <w:p w:rsidR="00B36F79" w:rsidRDefault="00B36F79" w:rsidP="00C35085">
            <w:r>
              <w:t>The company name, logo,</w:t>
            </w:r>
            <w:r w:rsidR="00C03B77">
              <w:t xml:space="preserve"> slogan (optional)</w:t>
            </w:r>
            <w:r>
              <w:t xml:space="preserve"> and your product are the</w:t>
            </w:r>
            <w:r w:rsidR="00C35085">
              <w:t xml:space="preserve"> visual</w:t>
            </w:r>
            <w:r>
              <w:t xml:space="preserve"> focal points of the website</w:t>
            </w:r>
            <w:r w:rsidR="00C35085">
              <w:t>.</w:t>
            </w:r>
          </w:p>
        </w:tc>
        <w:tc>
          <w:tcPr>
            <w:tcW w:w="1638" w:type="dxa"/>
          </w:tcPr>
          <w:p w:rsidR="00B36F79" w:rsidRDefault="00797AD7">
            <w:r>
              <w:t>5</w:t>
            </w:r>
          </w:p>
        </w:tc>
      </w:tr>
      <w:tr w:rsidR="00B36F79" w:rsidTr="00C03B77">
        <w:trPr>
          <w:trHeight w:val="989"/>
        </w:trPr>
        <w:tc>
          <w:tcPr>
            <w:tcW w:w="7938" w:type="dxa"/>
          </w:tcPr>
          <w:p w:rsidR="00B36F79" w:rsidRDefault="00B36F79">
            <w:r>
              <w:t>Your message lets people know:</w:t>
            </w:r>
          </w:p>
          <w:p w:rsidR="00B36F79" w:rsidRDefault="00B36F79" w:rsidP="00B36F79">
            <w:pPr>
              <w:pStyle w:val="ListParagraph"/>
              <w:numPr>
                <w:ilvl w:val="0"/>
                <w:numId w:val="1"/>
              </w:numPr>
            </w:pPr>
            <w:r>
              <w:t>How your product will help them</w:t>
            </w:r>
          </w:p>
          <w:p w:rsidR="00B36F79" w:rsidRDefault="00B36F79" w:rsidP="00B36F79">
            <w:pPr>
              <w:pStyle w:val="ListParagraph"/>
              <w:numPr>
                <w:ilvl w:val="0"/>
                <w:numId w:val="1"/>
              </w:numPr>
            </w:pPr>
            <w:r>
              <w:t>Why they should choose you over others</w:t>
            </w:r>
          </w:p>
          <w:p w:rsidR="00B36F79" w:rsidRDefault="00C03B77" w:rsidP="00B36F79">
            <w:pPr>
              <w:pStyle w:val="ListParagraph"/>
              <w:numPr>
                <w:ilvl w:val="0"/>
                <w:numId w:val="1"/>
              </w:numPr>
            </w:pPr>
            <w:r>
              <w:t xml:space="preserve">Why they should invest </w:t>
            </w:r>
          </w:p>
        </w:tc>
        <w:tc>
          <w:tcPr>
            <w:tcW w:w="1638" w:type="dxa"/>
          </w:tcPr>
          <w:p w:rsidR="00B36F79" w:rsidRDefault="00797AD7">
            <w:r>
              <w:t>15</w:t>
            </w:r>
          </w:p>
        </w:tc>
      </w:tr>
      <w:tr w:rsidR="00B36F79" w:rsidTr="00B36F79">
        <w:tc>
          <w:tcPr>
            <w:tcW w:w="7938" w:type="dxa"/>
          </w:tcPr>
          <w:p w:rsidR="00B36F79" w:rsidRDefault="00C03B77">
            <w:r>
              <w:t xml:space="preserve">Your design/layout lets people know: </w:t>
            </w:r>
          </w:p>
          <w:p w:rsidR="00C03B77" w:rsidRDefault="00C03B77" w:rsidP="00C03B77">
            <w:pPr>
              <w:pStyle w:val="ListParagraph"/>
              <w:numPr>
                <w:ilvl w:val="0"/>
                <w:numId w:val="1"/>
              </w:numPr>
            </w:pPr>
            <w:r>
              <w:t>How your product will help them</w:t>
            </w:r>
          </w:p>
          <w:p w:rsidR="00C03B77" w:rsidRDefault="00C03B77" w:rsidP="00C03B77">
            <w:pPr>
              <w:pStyle w:val="ListParagraph"/>
              <w:numPr>
                <w:ilvl w:val="0"/>
                <w:numId w:val="1"/>
              </w:numPr>
            </w:pPr>
            <w:r>
              <w:t>Why they should choose you over others</w:t>
            </w:r>
          </w:p>
          <w:p w:rsidR="00C03B77" w:rsidRDefault="00C03B77" w:rsidP="00C03B77">
            <w:pPr>
              <w:pStyle w:val="ListParagraph"/>
              <w:numPr>
                <w:ilvl w:val="0"/>
                <w:numId w:val="1"/>
              </w:numPr>
            </w:pPr>
            <w:r>
              <w:t>Why they should invest</w:t>
            </w:r>
          </w:p>
          <w:p w:rsidR="00C03B77" w:rsidRDefault="00C03B77" w:rsidP="00C03B77">
            <w:r>
              <w:t>NOTE: Yes, these are the same! But this is done visually, whereas “messaging” is done through words.</w:t>
            </w:r>
          </w:p>
        </w:tc>
        <w:tc>
          <w:tcPr>
            <w:tcW w:w="1638" w:type="dxa"/>
          </w:tcPr>
          <w:p w:rsidR="00B36F79" w:rsidRDefault="00797AD7">
            <w:r>
              <w:t>15</w:t>
            </w:r>
          </w:p>
        </w:tc>
      </w:tr>
      <w:tr w:rsidR="00B36F79" w:rsidTr="00B36F79">
        <w:tc>
          <w:tcPr>
            <w:tcW w:w="7938" w:type="dxa"/>
          </w:tcPr>
          <w:p w:rsidR="00B36F79" w:rsidRDefault="00C03B77">
            <w:r>
              <w:t>The website is “user-friendly”- all interaction is done easily (links to other pages, buttons, etc.)</w:t>
            </w:r>
            <w:r w:rsidR="00C35085">
              <w:t>.</w:t>
            </w:r>
          </w:p>
        </w:tc>
        <w:tc>
          <w:tcPr>
            <w:tcW w:w="1638" w:type="dxa"/>
          </w:tcPr>
          <w:p w:rsidR="00B36F79" w:rsidRDefault="00797AD7">
            <w:r>
              <w:t>5</w:t>
            </w:r>
          </w:p>
        </w:tc>
      </w:tr>
      <w:tr w:rsidR="00C35085" w:rsidTr="00B36F79">
        <w:tc>
          <w:tcPr>
            <w:tcW w:w="7938" w:type="dxa"/>
          </w:tcPr>
          <w:p w:rsidR="00C35085" w:rsidRDefault="00C35085">
            <w:r>
              <w:t>The website includes a “history” of your company and description of the product.</w:t>
            </w:r>
          </w:p>
        </w:tc>
        <w:tc>
          <w:tcPr>
            <w:tcW w:w="1638" w:type="dxa"/>
          </w:tcPr>
          <w:p w:rsidR="00C35085" w:rsidRDefault="00797AD7">
            <w:r>
              <w:t>5</w:t>
            </w:r>
          </w:p>
        </w:tc>
      </w:tr>
      <w:tr w:rsidR="00B36F79" w:rsidTr="00B36F79">
        <w:tc>
          <w:tcPr>
            <w:tcW w:w="7938" w:type="dxa"/>
          </w:tcPr>
          <w:p w:rsidR="00B36F79" w:rsidRDefault="00C03B77" w:rsidP="00C03B77">
            <w:r>
              <w:t>The t</w:t>
            </w:r>
            <w:r w:rsidR="00C35085">
              <w:t>ext is concise and to the point,</w:t>
            </w:r>
            <w:r>
              <w:t xml:space="preserve"> but options are provided for users who want to read more. Important phrases, ideas, etc. should stick out from the rest of the text.</w:t>
            </w:r>
          </w:p>
        </w:tc>
        <w:tc>
          <w:tcPr>
            <w:tcW w:w="1638" w:type="dxa"/>
          </w:tcPr>
          <w:p w:rsidR="00B36F79" w:rsidRDefault="00797AD7">
            <w:r>
              <w:t>5</w:t>
            </w:r>
          </w:p>
        </w:tc>
      </w:tr>
      <w:tr w:rsidR="00B36F79" w:rsidTr="00B36F79">
        <w:tc>
          <w:tcPr>
            <w:tcW w:w="7938" w:type="dxa"/>
          </w:tcPr>
          <w:p w:rsidR="00B36F79" w:rsidRDefault="00C03B77">
            <w:r>
              <w:t xml:space="preserve">Use colors and other marketing techniques appropriately and according to the audience you are trying to attract. </w:t>
            </w:r>
          </w:p>
        </w:tc>
        <w:tc>
          <w:tcPr>
            <w:tcW w:w="1638" w:type="dxa"/>
          </w:tcPr>
          <w:p w:rsidR="00B36F79" w:rsidRDefault="00797AD7">
            <w:r>
              <w:t>5</w:t>
            </w:r>
          </w:p>
        </w:tc>
      </w:tr>
      <w:tr w:rsidR="00B36F79" w:rsidTr="00B36F79">
        <w:tc>
          <w:tcPr>
            <w:tcW w:w="7938" w:type="dxa"/>
          </w:tcPr>
          <w:p w:rsidR="00B36F79" w:rsidRPr="00C03B77" w:rsidRDefault="00C03B77">
            <w:r w:rsidRPr="00C03B77">
              <w:t>It is evident that the “4 P’s” (</w:t>
            </w:r>
            <w:r w:rsidRPr="00C03B77">
              <w:rPr>
                <w:rFonts w:cs="Arial"/>
                <w:i/>
                <w:iCs/>
                <w:color w:val="000000"/>
                <w:shd w:val="clear" w:color="auto" w:fill="FFFFFF"/>
              </w:rPr>
              <w:t>price</w:t>
            </w:r>
            <w:r w:rsidRPr="00C03B77">
              <w:rPr>
                <w:rFonts w:cs="Arial"/>
                <w:color w:val="000000"/>
                <w:shd w:val="clear" w:color="auto" w:fill="FFFFFF"/>
              </w:rPr>
              <w:t>,</w:t>
            </w:r>
            <w:r w:rsidRPr="00C03B77">
              <w:rPr>
                <w:rStyle w:val="apple-converted-space"/>
                <w:rFonts w:cs="Arial"/>
                <w:color w:val="000000"/>
                <w:shd w:val="clear" w:color="auto" w:fill="FFFFFF"/>
              </w:rPr>
              <w:t> </w:t>
            </w:r>
            <w:r w:rsidRPr="00C03B77">
              <w:rPr>
                <w:rFonts w:cs="Arial"/>
                <w:i/>
                <w:iCs/>
                <w:color w:val="000000"/>
                <w:shd w:val="clear" w:color="auto" w:fill="FFFFFF"/>
              </w:rPr>
              <w:t>product</w:t>
            </w:r>
            <w:r w:rsidRPr="00C03B77">
              <w:rPr>
                <w:rFonts w:cs="Arial"/>
                <w:color w:val="000000"/>
                <w:shd w:val="clear" w:color="auto" w:fill="FFFFFF"/>
              </w:rPr>
              <w:t>,</w:t>
            </w:r>
            <w:r w:rsidRPr="00C03B77">
              <w:rPr>
                <w:rStyle w:val="apple-converted-space"/>
                <w:rFonts w:cs="Arial"/>
                <w:color w:val="000000"/>
                <w:shd w:val="clear" w:color="auto" w:fill="FFFFFF"/>
              </w:rPr>
              <w:t> </w:t>
            </w:r>
            <w:r w:rsidRPr="00C03B77">
              <w:rPr>
                <w:rFonts w:cs="Arial"/>
                <w:i/>
                <w:iCs/>
                <w:color w:val="000000"/>
                <w:shd w:val="clear" w:color="auto" w:fill="FFFFFF"/>
              </w:rPr>
              <w:t>promotion</w:t>
            </w:r>
            <w:r w:rsidRPr="00C03B77">
              <w:rPr>
                <w:rFonts w:cs="Arial"/>
                <w:color w:val="000000"/>
                <w:shd w:val="clear" w:color="auto" w:fill="FFFFFF"/>
              </w:rPr>
              <w:t>, and</w:t>
            </w:r>
            <w:r w:rsidRPr="00C03B77">
              <w:rPr>
                <w:rStyle w:val="apple-converted-space"/>
                <w:rFonts w:cs="Arial"/>
                <w:color w:val="000000"/>
                <w:shd w:val="clear" w:color="auto" w:fill="FFFFFF"/>
              </w:rPr>
              <w:t> </w:t>
            </w:r>
            <w:r w:rsidRPr="00C03B77">
              <w:rPr>
                <w:rFonts w:cs="Arial"/>
                <w:i/>
                <w:iCs/>
                <w:color w:val="000000"/>
                <w:shd w:val="clear" w:color="auto" w:fill="FFFFFF"/>
              </w:rPr>
              <w:t>place</w:t>
            </w:r>
            <w:r w:rsidRPr="00C03B77">
              <w:rPr>
                <w:rFonts w:cs="Arial"/>
                <w:iCs/>
                <w:color w:val="000000"/>
                <w:shd w:val="clear" w:color="auto" w:fill="FFFFFF"/>
              </w:rPr>
              <w:t>) and the “4 C’s” (</w:t>
            </w:r>
            <w:r w:rsidRPr="00C03B77">
              <w:rPr>
                <w:rFonts w:cs="Arial"/>
                <w:i/>
                <w:iCs/>
                <w:color w:val="000000"/>
                <w:shd w:val="clear" w:color="auto" w:fill="FFFFFF"/>
              </w:rPr>
              <w:t>consumer</w:t>
            </w:r>
            <w:r w:rsidRPr="00C03B77">
              <w:rPr>
                <w:rFonts w:cs="Arial"/>
                <w:color w:val="000000"/>
                <w:shd w:val="clear" w:color="auto" w:fill="FFFFFF"/>
              </w:rPr>
              <w:t>,</w:t>
            </w:r>
            <w:r w:rsidRPr="00C03B77">
              <w:rPr>
                <w:rStyle w:val="apple-converted-space"/>
                <w:rFonts w:cs="Arial"/>
                <w:color w:val="000000"/>
                <w:shd w:val="clear" w:color="auto" w:fill="FFFFFF"/>
              </w:rPr>
              <w:t> </w:t>
            </w:r>
            <w:r w:rsidRPr="00C03B77">
              <w:rPr>
                <w:rFonts w:cs="Arial"/>
                <w:i/>
                <w:iCs/>
                <w:color w:val="000000"/>
                <w:shd w:val="clear" w:color="auto" w:fill="FFFFFF"/>
              </w:rPr>
              <w:t>cost</w:t>
            </w:r>
            <w:r w:rsidRPr="00C03B77">
              <w:rPr>
                <w:rFonts w:cs="Arial"/>
                <w:color w:val="000000"/>
                <w:shd w:val="clear" w:color="auto" w:fill="FFFFFF"/>
              </w:rPr>
              <w:t>,</w:t>
            </w:r>
            <w:r w:rsidRPr="00C03B77">
              <w:rPr>
                <w:rStyle w:val="apple-converted-space"/>
                <w:rFonts w:cs="Arial"/>
                <w:color w:val="000000"/>
                <w:shd w:val="clear" w:color="auto" w:fill="FFFFFF"/>
              </w:rPr>
              <w:t> </w:t>
            </w:r>
            <w:r w:rsidRPr="00C03B77">
              <w:rPr>
                <w:rFonts w:cs="Arial"/>
                <w:i/>
                <w:iCs/>
                <w:color w:val="000000"/>
                <w:shd w:val="clear" w:color="auto" w:fill="FFFFFF"/>
              </w:rPr>
              <w:t>communication</w:t>
            </w:r>
            <w:r w:rsidRPr="00C03B77">
              <w:rPr>
                <w:rFonts w:cs="Arial"/>
                <w:color w:val="000000"/>
                <w:shd w:val="clear" w:color="auto" w:fill="FFFFFF"/>
              </w:rPr>
              <w:t>,</w:t>
            </w:r>
            <w:r w:rsidRPr="00C03B77">
              <w:rPr>
                <w:rStyle w:val="apple-converted-space"/>
                <w:rFonts w:cs="Arial"/>
                <w:color w:val="000000"/>
                <w:shd w:val="clear" w:color="auto" w:fill="FFFFFF"/>
              </w:rPr>
              <w:t> </w:t>
            </w:r>
            <w:r w:rsidRPr="00C03B77">
              <w:rPr>
                <w:rFonts w:cs="Arial"/>
                <w:i/>
                <w:iCs/>
                <w:color w:val="000000"/>
                <w:shd w:val="clear" w:color="auto" w:fill="FFFFFF"/>
              </w:rPr>
              <w:t>convenience</w:t>
            </w:r>
            <w:r w:rsidRPr="00C03B77">
              <w:rPr>
                <w:rFonts w:cs="Arial"/>
                <w:iCs/>
                <w:color w:val="000000"/>
                <w:shd w:val="clear" w:color="auto" w:fill="FFFFFF"/>
              </w:rPr>
              <w:t xml:space="preserve">) have been taken into consideration </w:t>
            </w:r>
            <w:r w:rsidR="00C35085">
              <w:rPr>
                <w:rFonts w:cs="Arial"/>
                <w:iCs/>
                <w:color w:val="000000"/>
                <w:shd w:val="clear" w:color="auto" w:fill="FFFFFF"/>
              </w:rPr>
              <w:t>in the marketing of your product.</w:t>
            </w:r>
          </w:p>
        </w:tc>
        <w:tc>
          <w:tcPr>
            <w:tcW w:w="1638" w:type="dxa"/>
          </w:tcPr>
          <w:p w:rsidR="00B36F79" w:rsidRDefault="00797AD7">
            <w:r>
              <w:t>10</w:t>
            </w:r>
          </w:p>
        </w:tc>
      </w:tr>
      <w:tr w:rsidR="00C35085" w:rsidTr="00B36F79">
        <w:tc>
          <w:tcPr>
            <w:tcW w:w="7938" w:type="dxa"/>
          </w:tcPr>
          <w:p w:rsidR="00C35085" w:rsidRPr="00C03B77" w:rsidRDefault="00C35085">
            <w:r>
              <w:t xml:space="preserve">The website is updated frequently and includes a prospectus at the end of each quarter (Friday). </w:t>
            </w:r>
          </w:p>
        </w:tc>
        <w:tc>
          <w:tcPr>
            <w:tcW w:w="1638" w:type="dxa"/>
          </w:tcPr>
          <w:p w:rsidR="00C35085" w:rsidRDefault="00797AD7">
            <w:r>
              <w:t>10</w:t>
            </w:r>
          </w:p>
        </w:tc>
      </w:tr>
      <w:tr w:rsidR="00C35085" w:rsidTr="00B36F79">
        <w:tc>
          <w:tcPr>
            <w:tcW w:w="7938" w:type="dxa"/>
          </w:tcPr>
          <w:p w:rsidR="00C35085" w:rsidRDefault="00C35085">
            <w:r>
              <w:t>TOTAL</w:t>
            </w:r>
          </w:p>
        </w:tc>
        <w:tc>
          <w:tcPr>
            <w:tcW w:w="1638" w:type="dxa"/>
          </w:tcPr>
          <w:p w:rsidR="00C35085" w:rsidRDefault="00797AD7">
            <w:r>
              <w:t>75</w:t>
            </w:r>
          </w:p>
        </w:tc>
      </w:tr>
    </w:tbl>
    <w:p w:rsidR="00B36F79" w:rsidRDefault="00B36F79"/>
    <w:sectPr w:rsidR="00B36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C2E"/>
    <w:multiLevelType w:val="hybridMultilevel"/>
    <w:tmpl w:val="D12AEBE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79"/>
    <w:rsid w:val="004627DA"/>
    <w:rsid w:val="00741B69"/>
    <w:rsid w:val="00797AD7"/>
    <w:rsid w:val="00B36F79"/>
    <w:rsid w:val="00C03B77"/>
    <w:rsid w:val="00C35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6F79"/>
    <w:pPr>
      <w:ind w:left="720"/>
      <w:contextualSpacing/>
    </w:pPr>
  </w:style>
  <w:style w:type="character" w:customStyle="1" w:styleId="apple-converted-space">
    <w:name w:val="apple-converted-space"/>
    <w:basedOn w:val="DefaultParagraphFont"/>
    <w:rsid w:val="00C03B77"/>
  </w:style>
  <w:style w:type="paragraph" w:styleId="BalloonText">
    <w:name w:val="Balloon Text"/>
    <w:basedOn w:val="Normal"/>
    <w:link w:val="BalloonTextChar"/>
    <w:uiPriority w:val="99"/>
    <w:semiHidden/>
    <w:unhideWhenUsed/>
    <w:rsid w:val="00C35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0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6F79"/>
    <w:pPr>
      <w:ind w:left="720"/>
      <w:contextualSpacing/>
    </w:pPr>
  </w:style>
  <w:style w:type="character" w:customStyle="1" w:styleId="apple-converted-space">
    <w:name w:val="apple-converted-space"/>
    <w:basedOn w:val="DefaultParagraphFont"/>
    <w:rsid w:val="00C03B77"/>
  </w:style>
  <w:style w:type="paragraph" w:styleId="BalloonText">
    <w:name w:val="Balloon Text"/>
    <w:basedOn w:val="Normal"/>
    <w:link w:val="BalloonTextChar"/>
    <w:uiPriority w:val="99"/>
    <w:semiHidden/>
    <w:unhideWhenUsed/>
    <w:rsid w:val="00C35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0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62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dc:creator>
  <cp:lastModifiedBy>Carla</cp:lastModifiedBy>
  <cp:revision>2</cp:revision>
  <dcterms:created xsi:type="dcterms:W3CDTF">2014-08-12T14:35:00Z</dcterms:created>
  <dcterms:modified xsi:type="dcterms:W3CDTF">2014-08-12T14:35:00Z</dcterms:modified>
</cp:coreProperties>
</file>